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6755901"/>
    <w:p w14:paraId="7F25F90C" w14:textId="77777777" w:rsidR="00C308E3" w:rsidRDefault="00C308E3" w:rsidP="00C308E3">
      <w:r>
        <w:rPr>
          <w:rFonts w:eastAsia="MS Mincho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03918" wp14:editId="1134F7C4">
                <wp:simplePos x="0" y="0"/>
                <wp:positionH relativeFrom="column">
                  <wp:posOffset>2276475</wp:posOffset>
                </wp:positionH>
                <wp:positionV relativeFrom="page">
                  <wp:posOffset>438150</wp:posOffset>
                </wp:positionV>
                <wp:extent cx="4257675" cy="1114425"/>
                <wp:effectExtent l="0" t="0" r="0" b="0"/>
                <wp:wrapSquare wrapText="bothSides"/>
                <wp:docPr id="4212605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1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1F2B3A" w14:textId="77777777" w:rsidR="00C308E3" w:rsidRPr="00AF7971" w:rsidRDefault="00C308E3" w:rsidP="00C308E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1" w:name="_Hlk163638882"/>
                            <w:bookmarkStart w:id="2" w:name="_Hlk163638883"/>
                            <w:bookmarkStart w:id="3" w:name="_Hlk163132458"/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color w:val="2300DC"/>
                                <w:sz w:val="20"/>
                                <w:szCs w:val="20"/>
                              </w:rPr>
                              <w:t>INSTITUTUL DE MATEMATICĂ „SIMION STOILOW“</w:t>
                            </w:r>
                          </w:p>
                          <w:p w14:paraId="7ECA17A0" w14:textId="77777777" w:rsidR="00C308E3" w:rsidRPr="00AF7971" w:rsidRDefault="00C308E3" w:rsidP="00C308E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color w:val="2300DC"/>
                                <w:sz w:val="20"/>
                                <w:szCs w:val="20"/>
                              </w:rPr>
                              <w:t>ACADEMIA ROMÂNĂ</w:t>
                            </w:r>
                            <w:r w:rsidRPr="00AF7971">
                              <w:rPr>
                                <w:rFonts w:asciiTheme="majorBidi" w:eastAsia="Arial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9F940E0" w14:textId="77777777" w:rsidR="00C308E3" w:rsidRPr="00AF7971" w:rsidRDefault="00C308E3" w:rsidP="00C308E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Calea Griviței nr. 21, Sector 1, 010702 București, România</w:t>
                            </w:r>
                          </w:p>
                          <w:p w14:paraId="5A3A8CA4" w14:textId="77777777" w:rsidR="00C308E3" w:rsidRPr="00AF7971" w:rsidRDefault="00C308E3" w:rsidP="00C308E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Tel: + 40 21 319 65 06 Fax: + 40 21 319 65 05</w:t>
                            </w:r>
                          </w:p>
                          <w:p w14:paraId="1332636C" w14:textId="77777777" w:rsidR="00C308E3" w:rsidRPr="00AF7971" w:rsidRDefault="00C308E3" w:rsidP="00C308E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</w:pPr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Web: www.imar.ro E-mail: </w:t>
                            </w:r>
                            <w:hyperlink r:id="rId5" w:history="1">
                              <w:r w:rsidRPr="00AF7971">
                                <w:rPr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inst-math@imar.ro</w:t>
                              </w:r>
                            </w:hyperlink>
                          </w:p>
                          <w:p w14:paraId="0F1CD2AC" w14:textId="77777777" w:rsidR="00C308E3" w:rsidRPr="00AF7971" w:rsidRDefault="00C308E3" w:rsidP="00C308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7971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CUI 4382523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D03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34.5pt;width:335.2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" stroked="f">
                <v:fill opacity="0"/>
                <v:textbox inset=".07061mm,.07061mm,.07061mm,.07061mm">
                  <w:txbxContent>
                    <w:p w14:paraId="181F2B3A" w14:textId="77777777" w:rsidR="00C308E3" w:rsidRPr="00AF7971" w:rsidRDefault="00C308E3" w:rsidP="00C308E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fr-FR"/>
                        </w:rPr>
                      </w:pPr>
                      <w:bookmarkStart w:id="4" w:name="_Hlk163638882"/>
                      <w:bookmarkStart w:id="5" w:name="_Hlk163638883"/>
                      <w:bookmarkStart w:id="6" w:name="_Hlk163132458"/>
                      <w:r w:rsidRPr="00AF7971">
                        <w:rPr>
                          <w:rFonts w:asciiTheme="majorBidi" w:hAnsiTheme="majorBidi" w:cstheme="majorBidi"/>
                          <w:b/>
                          <w:color w:val="2300DC"/>
                          <w:sz w:val="20"/>
                          <w:szCs w:val="20"/>
                        </w:rPr>
                        <w:t>INSTITUTUL DE MATEMATICĂ „SIMION STOILOW“</w:t>
                      </w:r>
                    </w:p>
                    <w:p w14:paraId="7ECA17A0" w14:textId="77777777" w:rsidR="00C308E3" w:rsidRPr="00AF7971" w:rsidRDefault="00C308E3" w:rsidP="00C308E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AF7971">
                        <w:rPr>
                          <w:rFonts w:asciiTheme="majorBidi" w:hAnsiTheme="majorBidi" w:cstheme="majorBidi"/>
                          <w:b/>
                          <w:color w:val="2300DC"/>
                          <w:sz w:val="20"/>
                          <w:szCs w:val="20"/>
                        </w:rPr>
                        <w:t>ACADEMIA ROMÂNĂ</w:t>
                      </w:r>
                      <w:r w:rsidRPr="00AF7971">
                        <w:rPr>
                          <w:rFonts w:asciiTheme="majorBidi" w:eastAsia="Arial" w:hAnsiTheme="majorBidi" w:cstheme="majorBidi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9F940E0" w14:textId="77777777" w:rsidR="00C308E3" w:rsidRPr="00AF7971" w:rsidRDefault="00C308E3" w:rsidP="00C308E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AF797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Calea Griviței nr. 21, Sector 1, 010702 București, România</w:t>
                      </w:r>
                    </w:p>
                    <w:p w14:paraId="5A3A8CA4" w14:textId="77777777" w:rsidR="00C308E3" w:rsidRPr="00AF7971" w:rsidRDefault="00C308E3" w:rsidP="00C308E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</w:pPr>
                      <w:r w:rsidRPr="00AF797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Tel: + 40 21 319 65 06 Fax: + 40 21 319 65 05</w:t>
                      </w:r>
                    </w:p>
                    <w:p w14:paraId="1332636C" w14:textId="77777777" w:rsidR="00C308E3" w:rsidRPr="00AF7971" w:rsidRDefault="00C308E3" w:rsidP="00C308E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</w:pPr>
                      <w:r w:rsidRPr="00AF797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 xml:space="preserve">Web: www.imar.ro E-mail: </w:t>
                      </w:r>
                      <w:hyperlink r:id="rId6" w:history="1">
                        <w:r w:rsidRPr="00AF7971">
                          <w:rPr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inst-math@imar.ro</w:t>
                        </w:r>
                      </w:hyperlink>
                    </w:p>
                    <w:p w14:paraId="0F1CD2AC" w14:textId="77777777" w:rsidR="00C308E3" w:rsidRPr="00AF7971" w:rsidRDefault="00C308E3" w:rsidP="00C308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F7971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CUI 4382523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horndale" w:eastAsia="HG Mincho Light J" w:hAnsi="Thorndale"/>
          <w:noProof/>
          <w:color w:val="000000"/>
          <w:lang w:val="en-US" w:eastAsia="en-US"/>
        </w:rPr>
        <w:drawing>
          <wp:inline distT="0" distB="0" distL="0" distR="0" wp14:anchorId="2520591C" wp14:editId="65075026">
            <wp:extent cx="886968" cy="896112"/>
            <wp:effectExtent l="0" t="0" r="8382" b="0"/>
            <wp:docPr id="93515357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17" t="-117" r="-117" b="-117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89611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14:paraId="0FB22CA3" w14:textId="77777777" w:rsidR="00C308E3" w:rsidRDefault="00C308E3" w:rsidP="00C308E3">
      <w:pPr>
        <w:pStyle w:val="Heading4"/>
        <w:spacing w:line="345" w:lineRule="atLeast"/>
        <w:rPr>
          <w:rFonts w:ascii="Arial" w:eastAsia="Times New Roman" w:hAnsi="Arial" w:cs="Arial"/>
          <w:color w:val="333333"/>
          <w:lang w:val="fr-FR"/>
        </w:rPr>
      </w:pPr>
    </w:p>
    <w:p w14:paraId="53E1B88A" w14:textId="77777777" w:rsidR="007F30E8" w:rsidRDefault="007F30E8" w:rsidP="007F30E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C631818" w14:textId="5EB370A5" w:rsidR="00C308E3" w:rsidRDefault="00C308E3" w:rsidP="00C308E3">
      <w:pPr>
        <w:spacing w:line="345" w:lineRule="atLeast"/>
        <w:ind w:left="5760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AF7971">
        <w:rPr>
          <w:rFonts w:asciiTheme="majorBidi" w:eastAsia="Times New Roman" w:hAnsiTheme="majorBidi" w:cstheme="majorBidi"/>
          <w:b/>
          <w:bCs/>
          <w:color w:val="333333"/>
        </w:rPr>
        <w:t>Aprob</w:t>
      </w:r>
      <w:r w:rsidR="00AF7971">
        <w:rPr>
          <w:rFonts w:asciiTheme="majorBidi" w:eastAsia="Times New Roman" w:hAnsiTheme="majorBidi" w:cstheme="majorBidi"/>
          <w:b/>
          <w:bCs/>
          <w:color w:val="333333"/>
        </w:rPr>
        <w:t>,</w:t>
      </w:r>
      <w:r w:rsidRPr="00AF7971">
        <w:rPr>
          <w:rFonts w:asciiTheme="majorBidi" w:eastAsia="Times New Roman" w:hAnsiTheme="majorBidi" w:cstheme="majorBidi"/>
          <w:b/>
          <w:bCs/>
          <w:color w:val="333333"/>
        </w:rPr>
        <w:br/>
        <w:t>Prof.dr. Lucian BEZNEA</w:t>
      </w:r>
      <w:r>
        <w:rPr>
          <w:rFonts w:ascii="Arial" w:eastAsia="Times New Roman" w:hAnsi="Arial" w:cs="Arial"/>
          <w:color w:val="333333"/>
          <w:sz w:val="18"/>
          <w:szCs w:val="18"/>
        </w:rPr>
        <w:t>,</w:t>
      </w:r>
      <w:r w:rsidR="007F30E8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14:paraId="210B2262" w14:textId="77777777" w:rsidR="00C308E3" w:rsidRDefault="00C308E3" w:rsidP="007F30E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14:paraId="15717674" w14:textId="00A04F34" w:rsidR="007F30E8" w:rsidRPr="00DF65E8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</w:pPr>
      <w:r w:rsidRPr="00DF65E8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  <w:t>Cerere de înscriere la concurs</w:t>
      </w:r>
    </w:p>
    <w:p w14:paraId="0F1D7F41" w14:textId="24754BE5" w:rsidR="007F30E8" w:rsidRPr="00DF65E8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</w:pPr>
      <w:r w:rsidRPr="00DF65E8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  <w:br/>
        <w:t xml:space="preserve">Domnule </w:t>
      </w:r>
      <w:r w:rsidR="00C308E3" w:rsidRPr="00DF65E8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  <w:t>Director,</w:t>
      </w:r>
    </w:p>
    <w:p w14:paraId="23B14424" w14:textId="77777777" w:rsidR="00C308E3" w:rsidRPr="00DF65E8" w:rsidRDefault="00C308E3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</w:pPr>
    </w:p>
    <w:p w14:paraId="79A793B6" w14:textId="7B5C59AA" w:rsidR="007F30E8" w:rsidRPr="00DF65E8" w:rsidRDefault="007F30E8" w:rsidP="00AF7971">
      <w:pPr>
        <w:pStyle w:val="al"/>
        <w:spacing w:line="360" w:lineRule="auto"/>
        <w:ind w:firstLine="720"/>
        <w:rPr>
          <w:rFonts w:asciiTheme="majorBidi" w:hAnsiTheme="majorBidi" w:cstheme="majorBidi"/>
          <w:color w:val="333333"/>
        </w:rPr>
      </w:pPr>
      <w:r w:rsidRPr="00DF65E8">
        <w:rPr>
          <w:rFonts w:asciiTheme="majorBidi" w:hAnsiTheme="majorBidi" w:cstheme="majorBidi"/>
          <w:color w:val="333333"/>
        </w:rPr>
        <w:t xml:space="preserve">Subsemnatul(a), </w:t>
      </w:r>
      <w:r w:rsidR="00C308E3" w:rsidRPr="00DF65E8">
        <w:rPr>
          <w:rFonts w:asciiTheme="majorBidi" w:hAnsiTheme="majorBidi" w:cstheme="majorBidi"/>
          <w:color w:val="333333"/>
        </w:rPr>
        <w:t>...</w:t>
      </w:r>
      <w:r w:rsidR="00DF65E8">
        <w:rPr>
          <w:rFonts w:asciiTheme="majorBidi" w:hAnsiTheme="majorBidi" w:cstheme="majorBidi"/>
          <w:color w:val="333333"/>
        </w:rPr>
        <w:t>................................</w:t>
      </w:r>
      <w:r w:rsidR="00C308E3" w:rsidRPr="00DF65E8">
        <w:rPr>
          <w:rFonts w:asciiTheme="majorBidi" w:hAnsiTheme="majorBidi" w:cstheme="majorBidi"/>
          <w:color w:val="333333"/>
        </w:rPr>
        <w:t>............................................................,</w:t>
      </w:r>
      <w:r w:rsidRPr="00DF65E8">
        <w:rPr>
          <w:rFonts w:asciiTheme="majorBidi" w:hAnsiTheme="majorBidi" w:cstheme="majorBidi"/>
          <w:color w:val="333333"/>
        </w:rPr>
        <w:t xml:space="preserve"> absolvent(ă) al(a) </w:t>
      </w:r>
      <w:r w:rsidR="00C308E3" w:rsidRPr="00DF65E8">
        <w:rPr>
          <w:rFonts w:asciiTheme="majorBidi" w:hAnsiTheme="majorBidi" w:cstheme="majorBidi"/>
          <w:color w:val="333333"/>
        </w:rPr>
        <w:t>.......................................................</w:t>
      </w:r>
      <w:r w:rsidR="00DF65E8">
        <w:rPr>
          <w:rFonts w:asciiTheme="majorBidi" w:hAnsiTheme="majorBidi" w:cstheme="majorBidi"/>
          <w:color w:val="333333"/>
        </w:rPr>
        <w:t>..................</w:t>
      </w:r>
      <w:r w:rsidR="00C308E3" w:rsidRPr="00DF65E8">
        <w:rPr>
          <w:rFonts w:asciiTheme="majorBidi" w:hAnsiTheme="majorBidi" w:cstheme="majorBidi"/>
          <w:color w:val="333333"/>
        </w:rPr>
        <w:t>...........................</w:t>
      </w:r>
      <w:r w:rsidRPr="00DF65E8">
        <w:rPr>
          <w:rFonts w:asciiTheme="majorBidi" w:hAnsiTheme="majorBidi" w:cstheme="majorBidi"/>
          <w:color w:val="333333"/>
        </w:rPr>
        <w:t xml:space="preserve">, numit(ă) în funcţia de </w:t>
      </w:r>
      <w:r w:rsidR="00C308E3" w:rsidRPr="00DF65E8">
        <w:rPr>
          <w:rFonts w:asciiTheme="majorBidi" w:hAnsiTheme="majorBidi" w:cstheme="majorBidi"/>
          <w:color w:val="333333"/>
        </w:rPr>
        <w:t>.........</w:t>
      </w:r>
      <w:r w:rsidR="00DF65E8">
        <w:rPr>
          <w:rFonts w:asciiTheme="majorBidi" w:hAnsiTheme="majorBidi" w:cstheme="majorBidi"/>
          <w:color w:val="333333"/>
        </w:rPr>
        <w:t>.....................</w:t>
      </w:r>
      <w:r w:rsidR="00C308E3" w:rsidRPr="00DF65E8">
        <w:rPr>
          <w:rFonts w:asciiTheme="majorBidi" w:hAnsiTheme="majorBidi" w:cstheme="majorBidi"/>
          <w:color w:val="333333"/>
        </w:rPr>
        <w:t>............................</w:t>
      </w:r>
      <w:r w:rsidRPr="00DF65E8">
        <w:rPr>
          <w:rFonts w:asciiTheme="majorBidi" w:hAnsiTheme="majorBidi" w:cstheme="majorBidi"/>
          <w:color w:val="333333"/>
        </w:rPr>
        <w:t xml:space="preserve"> la</w:t>
      </w:r>
      <w:r w:rsidR="00C308E3" w:rsidRPr="00DF65E8">
        <w:rPr>
          <w:rFonts w:asciiTheme="majorBidi" w:hAnsiTheme="majorBidi" w:cstheme="majorBidi"/>
          <w:color w:val="333333"/>
        </w:rPr>
        <w:t xml:space="preserve"> ..........................................................................</w:t>
      </w:r>
      <w:r w:rsidRPr="00DF65E8">
        <w:rPr>
          <w:rFonts w:asciiTheme="majorBidi" w:hAnsiTheme="majorBidi" w:cstheme="majorBidi"/>
          <w:color w:val="333333"/>
        </w:rPr>
        <w:t xml:space="preserve">, adresa de e-mail </w:t>
      </w:r>
      <w:r w:rsidR="00C308E3" w:rsidRPr="00DF65E8">
        <w:rPr>
          <w:rFonts w:asciiTheme="majorBidi" w:hAnsiTheme="majorBidi" w:cstheme="majorBidi"/>
          <w:color w:val="333333"/>
        </w:rPr>
        <w:t>............................</w:t>
      </w:r>
      <w:r w:rsidR="00DF65E8">
        <w:rPr>
          <w:rFonts w:asciiTheme="majorBidi" w:hAnsiTheme="majorBidi" w:cstheme="majorBidi"/>
          <w:color w:val="333333"/>
        </w:rPr>
        <w:t>...</w:t>
      </w:r>
      <w:r w:rsidR="00C308E3" w:rsidRPr="00DF65E8">
        <w:rPr>
          <w:rFonts w:asciiTheme="majorBidi" w:hAnsiTheme="majorBidi" w:cstheme="majorBidi"/>
          <w:color w:val="333333"/>
        </w:rPr>
        <w:t>..................</w:t>
      </w:r>
      <w:r w:rsidRPr="00DF65E8">
        <w:rPr>
          <w:rFonts w:asciiTheme="majorBidi" w:hAnsiTheme="majorBidi" w:cstheme="majorBidi"/>
          <w:color w:val="333333"/>
        </w:rPr>
        <w:t>, telefon mobil</w:t>
      </w:r>
      <w:r w:rsidR="00C308E3" w:rsidRPr="00DF65E8">
        <w:rPr>
          <w:rFonts w:asciiTheme="majorBidi" w:hAnsiTheme="majorBidi" w:cstheme="majorBidi"/>
          <w:color w:val="333333"/>
        </w:rPr>
        <w:t xml:space="preserve"> ......................................</w:t>
      </w:r>
      <w:r w:rsidRPr="00DF65E8">
        <w:rPr>
          <w:rFonts w:asciiTheme="majorBidi" w:hAnsiTheme="majorBidi" w:cstheme="majorBidi"/>
          <w:color w:val="333333"/>
        </w:rPr>
        <w:t>, vă rog să binevoiţi a-mi aproba înscrierea la examenul pentru promovarea pe gradul profesional de cercetător ştiinţific</w:t>
      </w:r>
      <w:r w:rsidR="00DF65E8" w:rsidRPr="00DF65E8">
        <w:rPr>
          <w:rFonts w:asciiTheme="majorBidi" w:hAnsiTheme="majorBidi" w:cstheme="majorBidi"/>
          <w:color w:val="333333"/>
        </w:rPr>
        <w:t xml:space="preserve"> .......................................................</w:t>
      </w:r>
      <w:r w:rsidRPr="00DF65E8">
        <w:rPr>
          <w:rFonts w:asciiTheme="majorBidi" w:hAnsiTheme="majorBidi" w:cstheme="majorBidi"/>
          <w:color w:val="333333"/>
        </w:rPr>
        <w:t>, normă întreagă</w:t>
      </w:r>
      <w:r w:rsidR="00AA08AA">
        <w:rPr>
          <w:rFonts w:asciiTheme="majorBidi" w:hAnsiTheme="majorBidi" w:cstheme="majorBidi"/>
          <w:color w:val="333333"/>
        </w:rPr>
        <w:t xml:space="preserve"> / jumătate de normă</w:t>
      </w:r>
      <w:bookmarkStart w:id="4" w:name="_GoBack"/>
      <w:bookmarkEnd w:id="4"/>
      <w:r w:rsidRPr="00DF65E8">
        <w:rPr>
          <w:rFonts w:asciiTheme="majorBidi" w:hAnsiTheme="majorBidi" w:cstheme="majorBidi"/>
          <w:color w:val="333333"/>
        </w:rPr>
        <w:t xml:space="preserve">, pe perioadă nedeterminată, la departamentul </w:t>
      </w:r>
      <w:r w:rsidR="00DF65E8" w:rsidRPr="00DF65E8">
        <w:rPr>
          <w:rFonts w:asciiTheme="majorBidi" w:hAnsiTheme="majorBidi" w:cstheme="majorBidi"/>
          <w:color w:val="333333"/>
        </w:rPr>
        <w:t>.......................................................................</w:t>
      </w:r>
      <w:r w:rsidRPr="00DF65E8">
        <w:rPr>
          <w:rFonts w:asciiTheme="majorBidi" w:hAnsiTheme="majorBidi" w:cstheme="majorBidi"/>
          <w:color w:val="333333"/>
        </w:rPr>
        <w:t xml:space="preserve"> din cadrul Institutului </w:t>
      </w:r>
      <w:r w:rsidR="00DF65E8" w:rsidRPr="00DF65E8">
        <w:rPr>
          <w:rFonts w:asciiTheme="majorBidi" w:hAnsiTheme="majorBidi" w:cstheme="majorBidi"/>
          <w:color w:val="333333"/>
        </w:rPr>
        <w:t>de Matematică „Simion Stoilow“</w:t>
      </w:r>
      <w:r w:rsidRPr="00DF65E8">
        <w:rPr>
          <w:rFonts w:asciiTheme="majorBidi" w:hAnsiTheme="majorBidi" w:cstheme="majorBidi"/>
          <w:color w:val="333333"/>
        </w:rPr>
        <w:t xml:space="preserve">, specializarea </w:t>
      </w:r>
      <w:r w:rsidR="00AF7971">
        <w:rPr>
          <w:rFonts w:asciiTheme="majorBidi" w:hAnsiTheme="majorBidi" w:cstheme="majorBidi"/>
          <w:color w:val="333333"/>
        </w:rPr>
        <w:t>......................................</w:t>
      </w:r>
      <w:r w:rsidRPr="00DF65E8">
        <w:rPr>
          <w:rFonts w:asciiTheme="majorBidi" w:hAnsiTheme="majorBidi" w:cstheme="majorBidi"/>
          <w:color w:val="333333"/>
        </w:rPr>
        <w:t xml:space="preserve">, subdomeniul </w:t>
      </w:r>
      <w:r w:rsidR="00AF7971">
        <w:rPr>
          <w:rFonts w:asciiTheme="majorBidi" w:hAnsiTheme="majorBidi" w:cstheme="majorBidi"/>
          <w:color w:val="333333"/>
        </w:rPr>
        <w:t>...................................</w:t>
      </w:r>
    </w:p>
    <w:p w14:paraId="2CDAA8AD" w14:textId="312597E7" w:rsidR="007F30E8" w:rsidRPr="00DF65E8" w:rsidRDefault="007F30E8" w:rsidP="00AF7971">
      <w:pPr>
        <w:pStyle w:val="al"/>
        <w:spacing w:line="360" w:lineRule="auto"/>
        <w:ind w:firstLine="720"/>
        <w:rPr>
          <w:rFonts w:asciiTheme="majorBidi" w:hAnsiTheme="majorBidi" w:cstheme="majorBidi"/>
          <w:color w:val="333333"/>
        </w:rPr>
      </w:pPr>
      <w:r w:rsidRPr="00DF65E8">
        <w:rPr>
          <w:rFonts w:asciiTheme="majorBidi" w:hAnsiTheme="majorBidi" w:cstheme="majorBidi"/>
          <w:color w:val="333333"/>
        </w:rPr>
        <w:t xml:space="preserve">Menţionez că sunt absolvent(ă) cu diplomă de doctor şi am o vechime în specialitate de </w:t>
      </w:r>
      <w:r w:rsidR="00AF7971">
        <w:rPr>
          <w:rFonts w:asciiTheme="majorBidi" w:hAnsiTheme="majorBidi" w:cstheme="majorBidi"/>
          <w:color w:val="333333"/>
        </w:rPr>
        <w:t>.....................</w:t>
      </w:r>
      <w:r w:rsidRPr="00DF65E8">
        <w:rPr>
          <w:rFonts w:asciiTheme="majorBidi" w:hAnsiTheme="majorBidi" w:cstheme="majorBidi"/>
          <w:color w:val="333333"/>
        </w:rPr>
        <w:t xml:space="preserve"> ani.</w:t>
      </w:r>
    </w:p>
    <w:p w14:paraId="349F66E8" w14:textId="77777777" w:rsidR="007F30E8" w:rsidRPr="00DF65E8" w:rsidRDefault="007F30E8" w:rsidP="007F30E8">
      <w:pPr>
        <w:spacing w:line="345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14:paraId="623BAB85" w14:textId="77777777" w:rsidR="007F30E8" w:rsidRPr="00DF65E8" w:rsidRDefault="007F30E8" w:rsidP="007F30E8">
      <w:pPr>
        <w:spacing w:line="345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</w:pPr>
      <w:r w:rsidRPr="00DF65E8">
        <w:rPr>
          <w:rFonts w:asciiTheme="majorBidi" w:eastAsia="Times New Roman" w:hAnsiTheme="majorBidi" w:cstheme="majorBidi"/>
          <w:b/>
          <w:bCs/>
          <w:color w:val="333333"/>
          <w:sz w:val="26"/>
          <w:szCs w:val="26"/>
        </w:rPr>
        <w:br/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014"/>
        <w:gridCol w:w="2547"/>
      </w:tblGrid>
      <w:tr w:rsidR="007F30E8" w14:paraId="1BA5920F" w14:textId="77777777" w:rsidTr="00CA53D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FF3F8" w14:textId="77777777" w:rsidR="007F30E8" w:rsidRDefault="007F30E8" w:rsidP="00CA53D8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18AF4517" w14:textId="77777777" w:rsidR="007F30E8" w:rsidRDefault="007F30E8" w:rsidP="00CA53D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FA4E96" w14:textId="77777777" w:rsidR="007F30E8" w:rsidRDefault="007F30E8" w:rsidP="00CA53D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</w:tr>
      <w:tr w:rsidR="007F30E8" w14:paraId="63ABFD89" w14:textId="77777777" w:rsidTr="00CA53D8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0FA74" w14:textId="77777777" w:rsidR="007F30E8" w:rsidRDefault="007F30E8" w:rsidP="00CA53D8">
            <w:pPr>
              <w:spacing w:line="345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5060B" w14:textId="77777777" w:rsidR="007F30E8" w:rsidRPr="00AF7971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</w:rPr>
            </w:pPr>
            <w:r w:rsidRPr="00AF7971">
              <w:rPr>
                <w:rFonts w:asciiTheme="majorBidi" w:eastAsia="Times New Roman" w:hAnsiTheme="majorBidi" w:cstheme="majorBidi"/>
                <w:color w:val="333333"/>
              </w:rPr>
              <w:t>Semnătura candidatului</w:t>
            </w:r>
            <w:r w:rsidRPr="00AF7971">
              <w:rPr>
                <w:rFonts w:asciiTheme="majorBidi" w:eastAsia="Times New Roman" w:hAnsiTheme="majorBidi" w:cstheme="majorBidi"/>
                <w:color w:val="333333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57591" w14:textId="77777777" w:rsidR="007F30E8" w:rsidRPr="00AF7971" w:rsidRDefault="007F30E8" w:rsidP="00CA53D8">
            <w:pPr>
              <w:spacing w:line="345" w:lineRule="atLeast"/>
              <w:jc w:val="center"/>
              <w:rPr>
                <w:rFonts w:asciiTheme="majorBidi" w:eastAsia="Times New Roman" w:hAnsiTheme="majorBidi" w:cstheme="majorBidi"/>
                <w:color w:val="333333"/>
              </w:rPr>
            </w:pPr>
            <w:r w:rsidRPr="00AF7971">
              <w:rPr>
                <w:rFonts w:asciiTheme="majorBidi" w:eastAsia="Times New Roman" w:hAnsiTheme="majorBidi" w:cstheme="majorBidi"/>
                <w:color w:val="333333"/>
              </w:rPr>
              <w:t>Data</w:t>
            </w:r>
            <w:r w:rsidRPr="00AF7971">
              <w:rPr>
                <w:rFonts w:asciiTheme="majorBidi" w:eastAsia="Times New Roman" w:hAnsiTheme="majorBidi" w:cstheme="majorBidi"/>
                <w:color w:val="333333"/>
              </w:rPr>
              <w:br/>
              <w:t>. . . . . . . . . .</w:t>
            </w:r>
          </w:p>
        </w:tc>
      </w:tr>
    </w:tbl>
    <w:p w14:paraId="6F075C49" w14:textId="77777777" w:rsidR="00AD62ED" w:rsidRDefault="00AD62ED" w:rsidP="00DC17E9">
      <w:pPr>
        <w:pStyle w:val="Heading4"/>
        <w:spacing w:line="345" w:lineRule="atLeast"/>
        <w:jc w:val="right"/>
      </w:pPr>
    </w:p>
    <w:sectPr w:rsidR="00AD62ED" w:rsidSect="00C308E3">
      <w:pgSz w:w="11906" w:h="16838"/>
      <w:pgMar w:top="63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0"/>
    <w:rsid w:val="000D0E85"/>
    <w:rsid w:val="001376DB"/>
    <w:rsid w:val="005A7583"/>
    <w:rsid w:val="006C3EE0"/>
    <w:rsid w:val="00765DDD"/>
    <w:rsid w:val="007F30E8"/>
    <w:rsid w:val="009C5612"/>
    <w:rsid w:val="00AA08AA"/>
    <w:rsid w:val="00AD62ED"/>
    <w:rsid w:val="00AF7971"/>
    <w:rsid w:val="00C308E3"/>
    <w:rsid w:val="00C518E4"/>
    <w:rsid w:val="00C569BA"/>
    <w:rsid w:val="00DC17E9"/>
    <w:rsid w:val="00DF65E8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84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E8"/>
    <w:pPr>
      <w:spacing w:line="278" w:lineRule="auto"/>
    </w:pPr>
    <w:rPr>
      <w:rFonts w:eastAsiaTheme="minorEastAsia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E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E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3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C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EE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C3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EE0"/>
    <w:pPr>
      <w:spacing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6C3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F30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30E8"/>
    <w:rPr>
      <w:b/>
      <w:bCs/>
    </w:rPr>
  </w:style>
  <w:style w:type="paragraph" w:customStyle="1" w:styleId="al">
    <w:name w:val="a_l"/>
    <w:basedOn w:val="Normal"/>
    <w:rsid w:val="007F30E8"/>
    <w:pPr>
      <w:spacing w:after="0" w:line="240" w:lineRule="auto"/>
      <w:jc w:val="both"/>
    </w:pPr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E8"/>
    <w:pPr>
      <w:spacing w:line="278" w:lineRule="auto"/>
    </w:pPr>
    <w:rPr>
      <w:rFonts w:eastAsiaTheme="minorEastAsia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EE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EE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EE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EE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E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E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3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C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EE0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C3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EE0"/>
    <w:pPr>
      <w:spacing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6C3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F30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30E8"/>
    <w:rPr>
      <w:b/>
      <w:bCs/>
    </w:rPr>
  </w:style>
  <w:style w:type="paragraph" w:customStyle="1" w:styleId="al">
    <w:name w:val="a_l"/>
    <w:basedOn w:val="Normal"/>
    <w:rsid w:val="007F30E8"/>
    <w:pPr>
      <w:spacing w:after="0" w:line="240" w:lineRule="auto"/>
      <w:jc w:val="both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st-math@imar.ro" TargetMode="External"/><Relationship Id="rId6" Type="http://schemas.openxmlformats.org/officeDocument/2006/relationships/hyperlink" Target="mailto:inst-math@imar.ro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nuti1</dc:creator>
  <cp:keywords/>
  <dc:description/>
  <cp:lastModifiedBy>Radu Purice</cp:lastModifiedBy>
  <cp:revision>5</cp:revision>
  <dcterms:created xsi:type="dcterms:W3CDTF">2025-02-26T09:50:00Z</dcterms:created>
  <dcterms:modified xsi:type="dcterms:W3CDTF">2025-05-13T13:34:00Z</dcterms:modified>
</cp:coreProperties>
</file>